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94595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6A244B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NewRomanPSMT" w:hAnsi="Times New Roman" w:cs="Times New Roman"/>
          <w:sz w:val="28"/>
          <w:szCs w:val="28"/>
        </w:rPr>
        <w:t xml:space="preserve">     от 27.10.2016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NewRomanPSMT" w:hAnsi="Times New Roman" w:cs="Times New Roman"/>
          <w:sz w:val="28"/>
          <w:szCs w:val="28"/>
        </w:rPr>
        <w:t>379</w:t>
      </w:r>
    </w:p>
    <w:bookmarkEnd w:id="0"/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Колыва</w:t>
      </w:r>
      <w:r w:rsidR="00BC6701">
        <w:rPr>
          <w:rFonts w:ascii="Times New Roman" w:hAnsi="Times New Roman" w:cs="Times New Roman"/>
          <w:sz w:val="28"/>
          <w:szCs w:val="28"/>
        </w:rPr>
        <w:t>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7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72722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Колыван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E63504">
        <w:rPr>
          <w:rFonts w:ascii="Times New Roman" w:hAnsi="Times New Roman" w:cs="Times New Roman"/>
          <w:sz w:val="28"/>
          <w:szCs w:val="28"/>
        </w:rPr>
        <w:t xml:space="preserve">«№ 10.2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Колыван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62686A">
        <w:rPr>
          <w:rFonts w:ascii="Times New Roman" w:hAnsi="Times New Roman" w:cs="Times New Roman"/>
          <w:sz w:val="28"/>
          <w:szCs w:val="28"/>
        </w:rPr>
        <w:t>3</w:t>
      </w:r>
      <w:r w:rsidR="00E63504">
        <w:rPr>
          <w:rFonts w:ascii="Times New Roman" w:hAnsi="Times New Roman" w:cs="Times New Roman"/>
          <w:sz w:val="28"/>
          <w:szCs w:val="28"/>
        </w:rPr>
        <w:t>4,47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62686A">
        <w:rPr>
          <w:rFonts w:ascii="Times New Roman" w:hAnsi="Times New Roman" w:cs="Times New Roman"/>
          <w:sz w:val="28"/>
          <w:szCs w:val="28"/>
        </w:rPr>
        <w:t>о</w:t>
      </w:r>
      <w:r w:rsidR="00E63504">
        <w:rPr>
          <w:rFonts w:ascii="Times New Roman" w:hAnsi="Times New Roman" w:cs="Times New Roman"/>
          <w:sz w:val="28"/>
          <w:szCs w:val="28"/>
        </w:rPr>
        <w:t xml:space="preserve">ложенное на территории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Колыва</w:t>
      </w:r>
      <w:r w:rsidR="00BC67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C6701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</w:t>
      </w:r>
      <w:r w:rsidR="00E63504">
        <w:rPr>
          <w:rFonts w:ascii="Times New Roman" w:eastAsia="Times New Roman" w:hAnsi="Times New Roman" w:cs="Times New Roman"/>
          <w:sz w:val="28"/>
          <w:szCs w:val="28"/>
        </w:rPr>
        <w:t xml:space="preserve">нируемого охотничьего угодья № 10.2, расположенного в </w:t>
      </w:r>
      <w:proofErr w:type="spellStart"/>
      <w:r w:rsidR="00E63504">
        <w:rPr>
          <w:rFonts w:ascii="Times New Roman" w:eastAsia="Times New Roman" w:hAnsi="Times New Roman" w:cs="Times New Roman"/>
          <w:sz w:val="28"/>
          <w:szCs w:val="28"/>
        </w:rPr>
        <w:t>Колыва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853D18" w:rsidRPr="005B27E3" w:rsidRDefault="00853D18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D18" w:rsidRPr="00853D18" w:rsidRDefault="00853D18" w:rsidP="0085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1 вниз по течению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до устья её правого притока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Сельба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853D18" w:rsidRPr="00853D18" w:rsidRDefault="00853D18" w:rsidP="0085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2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3 вверх по течению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Сельба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>, далее по зимней дороге в южном направлении, минуя правые развилки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4-9. </w:t>
      </w:r>
    </w:p>
    <w:p w:rsidR="00853D18" w:rsidRPr="00853D18" w:rsidRDefault="00853D18" w:rsidP="0085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9 вверх по течению реки </w:t>
      </w:r>
      <w:proofErr w:type="gramStart"/>
      <w:r w:rsidRPr="00853D18">
        <w:rPr>
          <w:rFonts w:ascii="Times New Roman" w:eastAsia="Times New Roman" w:hAnsi="Times New Roman" w:cs="Times New Roman"/>
          <w:sz w:val="28"/>
          <w:szCs w:val="28"/>
        </w:rPr>
        <w:t>Бакса</w:t>
      </w:r>
      <w:proofErr w:type="gram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до устья её правого притока реки </w:t>
      </w:r>
      <w:proofErr w:type="spellStart"/>
      <w:r w:rsidRPr="00853D18">
        <w:rPr>
          <w:rFonts w:ascii="Times New Roman" w:eastAsia="Times New Roman" w:hAnsi="Times New Roman" w:cs="Times New Roman"/>
          <w:sz w:val="28"/>
          <w:szCs w:val="28"/>
        </w:rPr>
        <w:t>Пихтовочка</w:t>
      </w:r>
      <w:proofErr w:type="spellEnd"/>
      <w:r w:rsidRPr="00853D18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12,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11 мост на дороге в направлении поселка Пихтовка.</w:t>
      </w:r>
    </w:p>
    <w:p w:rsidR="00853D18" w:rsidRPr="0074155C" w:rsidRDefault="00853D18" w:rsidP="0085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18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D18">
        <w:rPr>
          <w:rFonts w:ascii="Times New Roman" w:eastAsia="Times New Roman" w:hAnsi="Times New Roman" w:cs="Times New Roman"/>
          <w:sz w:val="28"/>
          <w:szCs w:val="28"/>
        </w:rPr>
        <w:t>12 на север по узкоколейной железной дороге до</w:t>
      </w:r>
      <w:r w:rsidRPr="0074155C">
        <w:rPr>
          <w:rFonts w:ascii="Times New Roman" w:eastAsia="Times New Roman" w:hAnsi="Times New Roman" w:cs="Times New Roman"/>
          <w:sz w:val="24"/>
          <w:szCs w:val="24"/>
        </w:rPr>
        <w:t xml:space="preserve"> точки 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155C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853D18" w:rsidRPr="0074155C" w:rsidRDefault="00853D18" w:rsidP="0085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55C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082°56'40"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056°13'32"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082°55'26"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056°09'20"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082°53'07"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056°05'07"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082°54'02"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056°02'16"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083°00'29"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055°59'51"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082°42'22"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853D18">
            <w:pPr>
              <w:numPr>
                <w:ilvl w:val="0"/>
                <w:numId w:val="18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056°00'15"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082°41'36"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D18" w:rsidRPr="0074155C" w:rsidTr="0020662F">
        <w:tc>
          <w:tcPr>
            <w:tcW w:w="1834" w:type="dxa"/>
            <w:tcBorders>
              <w:righ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D18" w:rsidRPr="0074155C" w:rsidRDefault="00853D18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4155C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3D18" w:rsidRPr="0074155C" w:rsidRDefault="00853D18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53D18" w:rsidRPr="0074155C" w:rsidRDefault="00853D18" w:rsidP="0085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325B59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4C16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4C16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0A1E4D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D18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0A1E4D">
        <w:rPr>
          <w:rFonts w:ascii="Times New Roman" w:hAnsi="Times New Roman" w:cs="Times New Roman"/>
          <w:sz w:val="28"/>
          <w:szCs w:val="28"/>
        </w:rPr>
        <w:t xml:space="preserve">угодья </w:t>
      </w:r>
      <w:r w:rsidR="00CA4C16" w:rsidRPr="000A1E4D">
        <w:rPr>
          <w:rFonts w:ascii="Times New Roman" w:hAnsi="Times New Roman" w:cs="Times New Roman"/>
          <w:sz w:val="28"/>
          <w:szCs w:val="28"/>
        </w:rPr>
        <w:t xml:space="preserve">– </w:t>
      </w:r>
      <w:r w:rsidR="000A1E4D" w:rsidRPr="000A1E4D">
        <w:rPr>
          <w:rFonts w:ascii="Times New Roman" w:hAnsi="Times New Roman" w:cs="Times New Roman"/>
          <w:sz w:val="28"/>
          <w:szCs w:val="28"/>
        </w:rPr>
        <w:t>20 693</w:t>
      </w:r>
      <w:r w:rsidR="00CA4C16" w:rsidRPr="000A1E4D">
        <w:rPr>
          <w:rFonts w:ascii="Times New Roman" w:hAnsi="Times New Roman" w:cs="Times New Roman"/>
          <w:sz w:val="28"/>
          <w:szCs w:val="28"/>
        </w:rPr>
        <w:t>,0</w:t>
      </w:r>
      <w:r w:rsidRPr="000A1E4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853D18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5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53D18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</w:t>
      </w:r>
      <w:r w:rsidR="00853D18" w:rsidRPr="00853D18">
        <w:rPr>
          <w:rFonts w:ascii="Times New Roman" w:hAnsi="Times New Roman" w:cs="Times New Roman"/>
          <w:sz w:val="28"/>
          <w:szCs w:val="28"/>
        </w:rPr>
        <w:t>10</w:t>
      </w:r>
      <w:r w:rsidR="00CA4C16" w:rsidRPr="00853D18">
        <w:rPr>
          <w:rFonts w:ascii="Times New Roman" w:hAnsi="Times New Roman" w:cs="Times New Roman"/>
          <w:sz w:val="28"/>
          <w:szCs w:val="28"/>
        </w:rPr>
        <w:t>.2</w:t>
      </w:r>
      <w:r w:rsidRPr="00853D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F31" w:rsidRDefault="00CA4C16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D18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="00853D18">
        <w:rPr>
          <w:rFonts w:ascii="Times New Roman" w:hAnsi="Times New Roman" w:cs="Times New Roman"/>
          <w:sz w:val="28"/>
          <w:szCs w:val="28"/>
        </w:rPr>
        <w:t>Колыва</w:t>
      </w:r>
      <w:r w:rsidRPr="00853D1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853D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48F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8548FF" w:rsidRPr="008548FF">
        <w:rPr>
          <w:rFonts w:ascii="Times New Roman" w:hAnsi="Times New Roman" w:cs="Times New Roman"/>
          <w:sz w:val="28"/>
          <w:szCs w:val="28"/>
        </w:rPr>
        <w:t>Колывн</w:t>
      </w:r>
      <w:r w:rsidR="000C690C" w:rsidRPr="008548F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C690C" w:rsidRPr="008548F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="008548FF">
        <w:rPr>
          <w:rFonts w:ascii="Times New Roman" w:hAnsi="Times New Roman" w:cs="Times New Roman"/>
          <w:sz w:val="28"/>
          <w:szCs w:val="28"/>
        </w:rPr>
        <w:t>Шегар</w:t>
      </w:r>
      <w:r w:rsidR="003F569F" w:rsidRPr="008548F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F569F" w:rsidRPr="008548FF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4856DE" w:rsidRPr="008548FF">
        <w:rPr>
          <w:rFonts w:ascii="Times New Roman" w:hAnsi="Times New Roman" w:cs="Times New Roman"/>
          <w:sz w:val="28"/>
          <w:szCs w:val="28"/>
        </w:rPr>
        <w:t xml:space="preserve"> </w:t>
      </w:r>
      <w:r w:rsidR="004856DE" w:rsidRPr="00EC00EF">
        <w:rPr>
          <w:rFonts w:ascii="Times New Roman" w:hAnsi="Times New Roman" w:cs="Times New Roman"/>
          <w:sz w:val="28"/>
          <w:szCs w:val="28"/>
        </w:rPr>
        <w:t>квартал № </w:t>
      </w:r>
      <w:r w:rsidR="008548FF" w:rsidRPr="00EC00EF">
        <w:rPr>
          <w:rFonts w:ascii="Times New Roman" w:hAnsi="Times New Roman" w:cs="Times New Roman"/>
          <w:sz w:val="28"/>
          <w:szCs w:val="28"/>
        </w:rPr>
        <w:t>1</w:t>
      </w:r>
      <w:r w:rsidR="00081F31" w:rsidRPr="00EC00EF">
        <w:rPr>
          <w:rFonts w:ascii="Times New Roman" w:hAnsi="Times New Roman" w:cs="Times New Roman"/>
          <w:sz w:val="28"/>
          <w:szCs w:val="28"/>
        </w:rPr>
        <w:t>01</w:t>
      </w:r>
      <w:r w:rsidR="004856DE" w:rsidRPr="008548FF">
        <w:rPr>
          <w:rFonts w:ascii="Times New Roman" w:hAnsi="Times New Roman" w:cs="Times New Roman"/>
          <w:sz w:val="28"/>
          <w:szCs w:val="28"/>
        </w:rPr>
        <w:t xml:space="preserve"> выделы № </w:t>
      </w:r>
      <w:r w:rsidR="00081F31">
        <w:rPr>
          <w:rFonts w:ascii="Times New Roman" w:hAnsi="Times New Roman" w:cs="Times New Roman"/>
          <w:sz w:val="28"/>
          <w:szCs w:val="28"/>
        </w:rPr>
        <w:t xml:space="preserve">51,55,68, части выделов № 5,10,11,19,20,29-31,44,45,49,50,52,54,56,65-67,91, квартал№ 102 выделы № 20,21,26-51,53, </w:t>
      </w:r>
      <w:r w:rsidR="000179BA">
        <w:rPr>
          <w:rFonts w:ascii="Times New Roman" w:hAnsi="Times New Roman" w:cs="Times New Roman"/>
          <w:sz w:val="28"/>
          <w:szCs w:val="28"/>
        </w:rPr>
        <w:t xml:space="preserve">квартал 103 выдел </w:t>
      </w:r>
      <w:r w:rsidR="00215FCC">
        <w:rPr>
          <w:rFonts w:ascii="Times New Roman" w:hAnsi="Times New Roman" w:cs="Times New Roman"/>
          <w:sz w:val="28"/>
          <w:szCs w:val="28"/>
        </w:rPr>
        <w:t xml:space="preserve">№ 12,14-22, квартал № 134 выделы № 7-17,20-29,32-37,40-45,47-53, части выделов № 6,30,31,38,39,46,54,57, </w:t>
      </w:r>
      <w:r w:rsidR="000A1E4D">
        <w:rPr>
          <w:rFonts w:ascii="Times New Roman" w:hAnsi="Times New Roman" w:cs="Times New Roman"/>
          <w:sz w:val="28"/>
          <w:szCs w:val="28"/>
        </w:rPr>
        <w:t>квартал № 135 выделы № 1-28, квартал № 167 выдел № 47, части выделов № 39,42,46,51,52, квартал № 168 выделы № </w:t>
      </w:r>
      <w:r w:rsidR="00D838F8">
        <w:rPr>
          <w:rFonts w:ascii="Times New Roman" w:hAnsi="Times New Roman" w:cs="Times New Roman"/>
          <w:sz w:val="28"/>
          <w:szCs w:val="28"/>
        </w:rPr>
        <w:t>1-47, квартал № 169 выделы № 1-26, квартал № 175</w:t>
      </w:r>
      <w:proofErr w:type="gramEnd"/>
      <w:r w:rsidR="00D838F8">
        <w:rPr>
          <w:rFonts w:ascii="Times New Roman" w:hAnsi="Times New Roman" w:cs="Times New Roman"/>
          <w:sz w:val="28"/>
          <w:szCs w:val="28"/>
        </w:rPr>
        <w:t xml:space="preserve"> выделы № 10,289,35,36,39-41,47, части выделов № 6,8,9,15,16,19,20,21,24,28,32,37,38;</w:t>
      </w:r>
      <w:r w:rsidR="00D838F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D838F8"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 w:rsidR="00D838F8"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1, квартал № 70 выделы № 25-27, 33-49, квартал№ 71 выделы № 13,14,17-25,28-41,43, квартал № 72 выделы № </w:t>
      </w:r>
      <w:r w:rsidR="00FD71A3">
        <w:rPr>
          <w:rFonts w:ascii="Times New Roman" w:hAnsi="Times New Roman" w:cs="Times New Roman"/>
          <w:sz w:val="28"/>
          <w:szCs w:val="28"/>
        </w:rPr>
        <w:t>36-38,48-50, часть выделов № 39,40,51,52, квартал № 80 выделы№ 1-24, квартал № 81 выделы № 1-18,20,21,23,25,26, 28, части выделов № 19,22,24,27, квартал № 82 выдел № 1, части выделов № 2,8,13,14, квартал № 88 выделы № 1-44, квартал № 89 выделы № 1-3,6-8,12,14,18, части выделов № 4,9,10,13,16,20, квартал № 118 выдел № 8, части выделов</w:t>
      </w:r>
      <w:proofErr w:type="gramEnd"/>
      <w:r w:rsidR="00FD71A3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="00FD71A3">
        <w:rPr>
          <w:rFonts w:ascii="Times New Roman" w:hAnsi="Times New Roman" w:cs="Times New Roman"/>
          <w:sz w:val="28"/>
          <w:szCs w:val="28"/>
        </w:rPr>
        <w:t>3,9,14, квартал № 125 выделы № 1-33, квартал № 126 выделы № 1,2,5,6,10,12-56, части выделов № 3,4,7,8,9,11, квартал № 127 выделы № </w:t>
      </w:r>
      <w:r w:rsidR="0029086B">
        <w:rPr>
          <w:rFonts w:ascii="Times New Roman" w:hAnsi="Times New Roman" w:cs="Times New Roman"/>
          <w:sz w:val="28"/>
          <w:szCs w:val="28"/>
        </w:rPr>
        <w:t>8-14, 16-21,23,24,26-33, части выделов № 4,5,7,15,22,25, квартал № 128 выделы № 16,17,19, части выделов № 12,13,14,18,26, квартал № 130 выделы № 1-44, квартал № 131 выделы № 1-34, квартал № 132 выделы № 1-23, квартал № 133 выделы № 4,5,8-11,13-16,20-23, части выделов № 2,3,6,7,12,17-19,25, квартал № 137 выделы № 1-57, квартал № 138 выделы № 1-27</w:t>
      </w:r>
      <w:proofErr w:type="gramEnd"/>
      <w:r w:rsidR="0029086B">
        <w:rPr>
          <w:rFonts w:ascii="Times New Roman" w:hAnsi="Times New Roman" w:cs="Times New Roman"/>
          <w:sz w:val="28"/>
          <w:szCs w:val="28"/>
        </w:rPr>
        <w:t>, квартал № 139 выделы № 1-52, квартал № 140 выделы № 1-44, квартал № 141 выделы № 1-33, квартал № 143 выделы № 1-32, квартал № 144 выделы № 1-46, квартал № 145 выделы № 1-29</w:t>
      </w:r>
      <w:r w:rsidR="00151F98">
        <w:rPr>
          <w:rFonts w:ascii="Times New Roman" w:hAnsi="Times New Roman" w:cs="Times New Roman"/>
          <w:sz w:val="28"/>
          <w:szCs w:val="28"/>
        </w:rPr>
        <w:t>;</w:t>
      </w:r>
    </w:p>
    <w:p w:rsidR="00151F98" w:rsidRDefault="00151F98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 2, квартал № 118 выделы № 1-24, квартал № 119 выделы № 1-34, квартал № 120, выделы </w:t>
      </w:r>
      <w:r w:rsidR="0053399E">
        <w:rPr>
          <w:rFonts w:ascii="Times New Roman" w:hAnsi="Times New Roman" w:cs="Times New Roman"/>
          <w:sz w:val="28"/>
          <w:szCs w:val="28"/>
        </w:rPr>
        <w:t xml:space="preserve">№ 1-15, квартал № 132 выделы № 9,10,13-18,29-33,35,36,38-41,43, части выделов № 2,5-8,11,12, квартал № 133, выделы № 1-19, квартал № 134 выделы № 1-31, квартал № 135 выделы № 1-16, квартал № 142 выделы № 1-30, квартал № 141 выделы № 3-5,8,10,11,13-19,21,24-30,32,35-39,41,42, части выделов </w:t>
      </w:r>
      <w:r w:rsidR="00EC00EF">
        <w:rPr>
          <w:rFonts w:ascii="Times New Roman" w:hAnsi="Times New Roman" w:cs="Times New Roman"/>
          <w:sz w:val="28"/>
          <w:szCs w:val="28"/>
        </w:rPr>
        <w:t>№ 7,9,12,31,34,40, квартал № 143 выделы№ 1-31, квартал № 291 выделы</w:t>
      </w:r>
      <w:proofErr w:type="gramEnd"/>
      <w:r w:rsidR="00EC00EF">
        <w:rPr>
          <w:rFonts w:ascii="Times New Roman" w:hAnsi="Times New Roman" w:cs="Times New Roman"/>
          <w:sz w:val="28"/>
          <w:szCs w:val="28"/>
        </w:rPr>
        <w:t xml:space="preserve"> № 1-26, квартал № 292 выделы № 1-30, квартал № 293 выделы № 1-10, квартал № 294 выделы№ 1-27, квартал № 295 выделы № 1-12.</w:t>
      </w:r>
    </w:p>
    <w:p w:rsidR="000C690C" w:rsidRPr="00CA4C16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>Сведения об обременениях на лесных участках расположенных в границах планируемог</w:t>
      </w:r>
      <w:r w:rsidR="008548FF">
        <w:rPr>
          <w:rFonts w:ascii="Times New Roman" w:hAnsi="Times New Roman" w:cs="Times New Roman"/>
          <w:sz w:val="28"/>
          <w:szCs w:val="28"/>
        </w:rPr>
        <w:t>о охотничьего угодья: ООО «СХП «Простор»</w:t>
      </w:r>
      <w:r w:rsidRPr="00CA4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527" w:rsidRPr="008548FF" w:rsidRDefault="003F569F" w:rsidP="004D1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FF">
        <w:rPr>
          <w:rFonts w:ascii="Times New Roman" w:hAnsi="Times New Roman" w:cs="Times New Roman"/>
          <w:sz w:val="28"/>
          <w:szCs w:val="28"/>
        </w:rPr>
        <w:t>3. Разведан</w:t>
      </w:r>
      <w:r w:rsidR="004856DE" w:rsidRPr="008548FF">
        <w:rPr>
          <w:rFonts w:ascii="Times New Roman" w:hAnsi="Times New Roman" w:cs="Times New Roman"/>
          <w:sz w:val="28"/>
          <w:szCs w:val="28"/>
        </w:rPr>
        <w:t>ные запасы полезных ископаемых</w:t>
      </w:r>
      <w:r w:rsidR="008548FF" w:rsidRPr="008548F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F569F" w:rsidRPr="00CA4C16" w:rsidRDefault="003F569F" w:rsidP="003F56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lastRenderedPageBreak/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E63504">
        <w:rPr>
          <w:rFonts w:ascii="Times New Roman" w:hAnsi="Times New Roman" w:cs="Times New Roman"/>
          <w:sz w:val="28"/>
          <w:szCs w:val="28"/>
        </w:rPr>
        <w:t xml:space="preserve">«№ 28.3 </w:t>
      </w:r>
      <w:proofErr w:type="spellStart"/>
      <w:r w:rsidR="00E63504">
        <w:rPr>
          <w:rFonts w:ascii="Times New Roman" w:hAnsi="Times New Roman" w:cs="Times New Roman"/>
          <w:sz w:val="28"/>
          <w:szCs w:val="28"/>
        </w:rPr>
        <w:t>Черепановски</w:t>
      </w:r>
      <w:r w:rsidRPr="001610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E63504">
        <w:rPr>
          <w:rFonts w:ascii="Times New Roman" w:hAnsi="Times New Roman" w:cs="Times New Roman"/>
          <w:sz w:val="28"/>
          <w:szCs w:val="28"/>
        </w:rPr>
        <w:t>28,9</w:t>
      </w:r>
      <w:r w:rsidR="00BC6701">
        <w:rPr>
          <w:rFonts w:ascii="Times New Roman" w:hAnsi="Times New Roman" w:cs="Times New Roman"/>
          <w:sz w:val="28"/>
          <w:szCs w:val="28"/>
        </w:rPr>
        <w:t>6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853D18"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 w:rsidR="00853D18">
        <w:rPr>
          <w:rFonts w:ascii="Times New Roman" w:hAnsi="Times New Roman" w:cs="Times New Roman"/>
          <w:sz w:val="28"/>
          <w:szCs w:val="28"/>
        </w:rPr>
        <w:t>Черепановск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Default="00A0033B" w:rsidP="00A0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E63504">
        <w:rPr>
          <w:rFonts w:ascii="Times New Roman" w:eastAsia="Times New Roman" w:hAnsi="Times New Roman" w:cs="Times New Roman"/>
          <w:sz w:val="28"/>
          <w:szCs w:val="28"/>
        </w:rPr>
        <w:t xml:space="preserve">28.3, расположенного в </w:t>
      </w:r>
      <w:proofErr w:type="spellStart"/>
      <w:r w:rsidR="00E63504">
        <w:rPr>
          <w:rFonts w:ascii="Times New Roman" w:eastAsia="Times New Roman" w:hAnsi="Times New Roman" w:cs="Times New Roman"/>
          <w:sz w:val="28"/>
          <w:szCs w:val="28"/>
        </w:rPr>
        <w:t>Черепановск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A20BBB" w:rsidRPr="005B27E3" w:rsidRDefault="00A20BBB" w:rsidP="00A0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BBB" w:rsidRPr="00A20BBB" w:rsidRDefault="00A20BBB" w:rsidP="00A2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через поворотные точки границы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1 -14. </w:t>
      </w:r>
    </w:p>
    <w:p w:rsidR="00A20BBB" w:rsidRPr="00A20BBB" w:rsidRDefault="00A20BBB" w:rsidP="00A2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через поворотные точки границы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14 -16. </w:t>
      </w:r>
    </w:p>
    <w:p w:rsidR="00A20BBB" w:rsidRPr="00A20BBB" w:rsidRDefault="00A20BBB" w:rsidP="00A2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16 по автодороге в направлении на Черепаново до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17, далее по грунтовой дороге до въезда в поселок Огнева Заимка, затем по улице поселка до выезда на автодорогу в направлении на Черепаново от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19 до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21, минуя в точке №20 поворот на поселок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Лихановский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BBB" w:rsidRPr="00A20BBB" w:rsidRDefault="00A20BBB" w:rsidP="00A2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Западная граница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21 до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23 по автодороге в северном направлении, минуя в точке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22 поворот на поселок Падун, далее от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23 до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24 по улице поселка </w:t>
      </w:r>
      <w:proofErr w:type="spellStart"/>
      <w:r w:rsidRPr="00A20BBB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Pr="00A20BBB">
        <w:rPr>
          <w:rFonts w:ascii="Times New Roman" w:eastAsia="Times New Roman" w:hAnsi="Times New Roman" w:cs="Times New Roman"/>
          <w:sz w:val="28"/>
          <w:szCs w:val="28"/>
        </w:rPr>
        <w:t>, далее на север по автодороге от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>24 до точки №</w:t>
      </w:r>
      <w:r w:rsidR="00C11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B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A20BBB" w:rsidRPr="00F24B74" w:rsidRDefault="00A20BBB" w:rsidP="00A2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B74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083°31'27"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083°31'13"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083°32'3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054°29'0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054°29'23"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083°35'23"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054°27'38"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083°36'38"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083°41'20"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083°42'41"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c>
          <w:tcPr>
            <w:tcW w:w="1834" w:type="dxa"/>
            <w:tcBorders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083°44'23"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083°50'30"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083°43'26"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083°37'37"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054°16'27"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054°23'19"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A20BB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054°24'28"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083°33'14"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BBB" w:rsidRPr="00F24B74" w:rsidTr="00206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ind w:left="293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054°26'1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BBB" w:rsidRPr="00F24B74" w:rsidRDefault="00A20BBB" w:rsidP="002066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083°30'2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F24B74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BB" w:rsidRPr="00F24B74" w:rsidRDefault="00A20BBB" w:rsidP="002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033B" w:rsidRPr="00626C76" w:rsidRDefault="00A0033B" w:rsidP="00A0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1F8D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1F8D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EC00EF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E6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EC00EF">
        <w:rPr>
          <w:rFonts w:ascii="Times New Roman" w:hAnsi="Times New Roman" w:cs="Times New Roman"/>
          <w:sz w:val="28"/>
          <w:szCs w:val="28"/>
        </w:rPr>
        <w:t>угодья –</w:t>
      </w:r>
      <w:r w:rsidR="00EC00EF" w:rsidRPr="00EC00EF">
        <w:rPr>
          <w:rFonts w:ascii="Times New Roman" w:hAnsi="Times New Roman" w:cs="Times New Roman"/>
          <w:sz w:val="28"/>
          <w:szCs w:val="28"/>
        </w:rPr>
        <w:t xml:space="preserve"> 8 196,2 </w:t>
      </w:r>
      <w:r w:rsidRPr="00EC00E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EC00EF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50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C00EF">
        <w:rPr>
          <w:rFonts w:ascii="Times New Roman" w:hAnsi="Times New Roman" w:cs="Times New Roman"/>
          <w:sz w:val="28"/>
          <w:szCs w:val="28"/>
        </w:rPr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 w:rsidRPr="00EC00EF">
        <w:rPr>
          <w:rFonts w:ascii="Times New Roman" w:hAnsi="Times New Roman" w:cs="Times New Roman"/>
          <w:sz w:val="28"/>
          <w:szCs w:val="28"/>
        </w:rPr>
        <w:t>ируемого охотничьего угодья № </w:t>
      </w:r>
      <w:r w:rsidR="00E764ED" w:rsidRPr="00EC00EF">
        <w:rPr>
          <w:rFonts w:ascii="Times New Roman" w:hAnsi="Times New Roman" w:cs="Times New Roman"/>
          <w:sz w:val="28"/>
          <w:szCs w:val="28"/>
        </w:rPr>
        <w:t>2</w:t>
      </w:r>
      <w:r w:rsidR="00C118E6" w:rsidRPr="00EC00EF">
        <w:rPr>
          <w:rFonts w:ascii="Times New Roman" w:hAnsi="Times New Roman" w:cs="Times New Roman"/>
          <w:sz w:val="28"/>
          <w:szCs w:val="28"/>
        </w:rPr>
        <w:t>8</w:t>
      </w:r>
      <w:r w:rsidR="00E764ED" w:rsidRPr="00EC00EF">
        <w:rPr>
          <w:rFonts w:ascii="Times New Roman" w:hAnsi="Times New Roman" w:cs="Times New Roman"/>
          <w:sz w:val="28"/>
          <w:szCs w:val="28"/>
        </w:rPr>
        <w:t>.</w:t>
      </w:r>
      <w:r w:rsidR="00C118E6" w:rsidRPr="00EC00EF">
        <w:rPr>
          <w:rFonts w:ascii="Times New Roman" w:hAnsi="Times New Roman" w:cs="Times New Roman"/>
          <w:sz w:val="28"/>
          <w:szCs w:val="28"/>
        </w:rPr>
        <w:t>3</w:t>
      </w:r>
      <w:r w:rsidRPr="00EC00EF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22C2" w:rsidRPr="00EC00EF" w:rsidRDefault="000C690C" w:rsidP="00C118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FF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="008548FF" w:rsidRPr="008548FF">
        <w:rPr>
          <w:rFonts w:ascii="Times New Roman" w:hAnsi="Times New Roman" w:cs="Times New Roman"/>
          <w:sz w:val="28"/>
          <w:szCs w:val="28"/>
        </w:rPr>
        <w:t>Черепановски</w:t>
      </w:r>
      <w:r w:rsidRPr="008548F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548F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635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C00EF" w:rsidRPr="00EC00EF">
        <w:rPr>
          <w:rFonts w:ascii="Times New Roman" w:hAnsi="Times New Roman" w:cs="Times New Roman"/>
          <w:sz w:val="28"/>
          <w:szCs w:val="28"/>
        </w:rPr>
        <w:t>Черепановск</w:t>
      </w:r>
      <w:r w:rsidRPr="00EC0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C00E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Черепа</w:t>
      </w:r>
      <w:r w:rsidR="00E764ED" w:rsidRPr="00EC00EF">
        <w:rPr>
          <w:rFonts w:ascii="Times New Roman" w:hAnsi="Times New Roman" w:cs="Times New Roman"/>
          <w:sz w:val="28"/>
          <w:szCs w:val="28"/>
        </w:rPr>
        <w:t>н</w:t>
      </w:r>
      <w:r w:rsidR="001A2296" w:rsidRPr="00EC00EF">
        <w:rPr>
          <w:rFonts w:ascii="Times New Roman" w:hAnsi="Times New Roman" w:cs="Times New Roman"/>
          <w:sz w:val="28"/>
          <w:szCs w:val="28"/>
        </w:rPr>
        <w:t>ов</w:t>
      </w:r>
      <w:r w:rsidR="002D142F" w:rsidRPr="00EC00E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D142F" w:rsidRPr="00EC00EF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E764ED" w:rsidRPr="00EC00EF">
        <w:rPr>
          <w:rFonts w:ascii="Times New Roman" w:hAnsi="Times New Roman" w:cs="Times New Roman"/>
          <w:sz w:val="28"/>
          <w:szCs w:val="28"/>
        </w:rPr>
        <w:t>, квартал № 1</w:t>
      </w:r>
      <w:r w:rsidR="00EC0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EC00EF">
        <w:rPr>
          <w:rFonts w:ascii="Times New Roman" w:hAnsi="Times New Roman" w:cs="Times New Roman"/>
          <w:sz w:val="28"/>
          <w:szCs w:val="28"/>
        </w:rPr>
        <w:t>. Огнево-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Заимсковское</w:t>
      </w:r>
      <w:proofErr w:type="spellEnd"/>
      <w:r w:rsidR="00EC00EF">
        <w:rPr>
          <w:rFonts w:ascii="Times New Roman" w:hAnsi="Times New Roman" w:cs="Times New Roman"/>
          <w:sz w:val="28"/>
          <w:szCs w:val="28"/>
        </w:rPr>
        <w:t xml:space="preserve"> кварталы№ 1-4; </w:t>
      </w:r>
      <w:proofErr w:type="spellStart"/>
      <w:r w:rsidR="00EC00EF">
        <w:rPr>
          <w:rFonts w:ascii="Times New Roman" w:hAnsi="Times New Roman" w:cs="Times New Roman"/>
          <w:sz w:val="28"/>
          <w:szCs w:val="28"/>
        </w:rPr>
        <w:t>Бурановский</w:t>
      </w:r>
      <w:proofErr w:type="spellEnd"/>
      <w:r w:rsidR="00EC00EF">
        <w:rPr>
          <w:rFonts w:ascii="Times New Roman" w:hAnsi="Times New Roman" w:cs="Times New Roman"/>
          <w:sz w:val="28"/>
          <w:szCs w:val="28"/>
        </w:rPr>
        <w:t xml:space="preserve"> лесохозяйственный участок с-з «Медведский», кварталы№ 1-38,41-48,50-58,62-67,70-72,78; с-з «Заря» кварталы № 1-17,19; ООАО Сибирь</w:t>
      </w:r>
      <w:r w:rsidR="00E764ED" w:rsidRPr="00EC00EF">
        <w:rPr>
          <w:rFonts w:ascii="Times New Roman" w:hAnsi="Times New Roman" w:cs="Times New Roman"/>
          <w:sz w:val="28"/>
          <w:szCs w:val="28"/>
        </w:rPr>
        <w:t xml:space="preserve"> </w:t>
      </w:r>
      <w:r w:rsidR="00622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20EB">
        <w:rPr>
          <w:rFonts w:ascii="Times New Roman" w:hAnsi="Times New Roman" w:cs="Times New Roman"/>
          <w:sz w:val="28"/>
          <w:szCs w:val="28"/>
        </w:rPr>
        <w:t>Зимовский</w:t>
      </w:r>
      <w:proofErr w:type="spellEnd"/>
      <w:r w:rsidR="006220EB">
        <w:rPr>
          <w:rFonts w:ascii="Times New Roman" w:hAnsi="Times New Roman" w:cs="Times New Roman"/>
          <w:sz w:val="28"/>
          <w:szCs w:val="28"/>
        </w:rPr>
        <w:t>» Кварталы № 1,3, часть 4.</w:t>
      </w:r>
    </w:p>
    <w:p w:rsidR="007E2685" w:rsidRPr="00EB5F84" w:rsidRDefault="007E2685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84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</w:t>
      </w:r>
      <w:r w:rsidR="006220EB">
        <w:rPr>
          <w:rFonts w:ascii="Times New Roman" w:hAnsi="Times New Roman" w:cs="Times New Roman"/>
          <w:sz w:val="28"/>
          <w:szCs w:val="28"/>
        </w:rPr>
        <w:t>ах расположенных в границах</w:t>
      </w:r>
      <w:r w:rsidRPr="00EB5F84">
        <w:rPr>
          <w:rFonts w:ascii="Times New Roman" w:hAnsi="Times New Roman" w:cs="Times New Roman"/>
          <w:sz w:val="28"/>
          <w:szCs w:val="28"/>
        </w:rPr>
        <w:t xml:space="preserve"> планируемого охотничьего угодья</w:t>
      </w:r>
      <w:r w:rsidR="00EC00EF">
        <w:rPr>
          <w:rFonts w:ascii="Times New Roman" w:hAnsi="Times New Roman" w:cs="Times New Roman"/>
          <w:sz w:val="28"/>
          <w:szCs w:val="28"/>
        </w:rPr>
        <w:t>: ООО «Черепаново Лес-Сервис»</w:t>
      </w:r>
      <w:r w:rsidRPr="00EB5F84">
        <w:rPr>
          <w:rFonts w:ascii="Times New Roman" w:hAnsi="Times New Roman" w:cs="Times New Roman"/>
          <w:sz w:val="28"/>
          <w:szCs w:val="28"/>
        </w:rPr>
        <w:t>.</w:t>
      </w:r>
    </w:p>
    <w:p w:rsidR="008210A1" w:rsidRDefault="008210A1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</w:t>
      </w:r>
      <w:r w:rsidR="003F6B96" w:rsidRPr="003F6B96">
        <w:rPr>
          <w:rFonts w:ascii="Times New Roman" w:hAnsi="Times New Roman" w:cs="Times New Roman"/>
          <w:sz w:val="28"/>
          <w:szCs w:val="28"/>
        </w:rPr>
        <w:t xml:space="preserve">сторождение </w:t>
      </w:r>
      <w:r w:rsidR="006220EB">
        <w:rPr>
          <w:rFonts w:ascii="Times New Roman" w:hAnsi="Times New Roman" w:cs="Times New Roman"/>
          <w:sz w:val="28"/>
          <w:szCs w:val="28"/>
        </w:rPr>
        <w:t>полезных ископаемых:</w:t>
      </w:r>
    </w:p>
    <w:p w:rsidR="006220EB" w:rsidRPr="006220EB" w:rsidRDefault="006220EB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Месторождение торфа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4C">
        <w:rPr>
          <w:rFonts w:ascii="Times New Roman" w:hAnsi="Times New Roman" w:cs="Times New Roman"/>
          <w:sz w:val="28"/>
          <w:szCs w:val="28"/>
        </w:rPr>
        <w:t>Согра</w:t>
      </w:r>
      <w:proofErr w:type="spellEnd"/>
      <w:r w:rsidR="00DA3B4C">
        <w:rPr>
          <w:rFonts w:ascii="Times New Roman" w:hAnsi="Times New Roman" w:cs="Times New Roman"/>
          <w:sz w:val="28"/>
          <w:szCs w:val="28"/>
        </w:rPr>
        <w:t>».</w:t>
      </w:r>
    </w:p>
    <w:p w:rsidR="000C690C" w:rsidRPr="000A78C0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</w:t>
      </w:r>
      <w:r w:rsidRPr="000A78C0">
        <w:rPr>
          <w:rFonts w:ascii="Times New Roman" w:hAnsi="Times New Roman" w:cs="Times New Roman"/>
          <w:sz w:val="28"/>
          <w:szCs w:val="28"/>
        </w:rPr>
        <w:t xml:space="preserve">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3E2204">
        <w:rPr>
          <w:rFonts w:ascii="Times New Roman" w:hAnsi="Times New Roman" w:cs="Times New Roman"/>
          <w:sz w:val="28"/>
          <w:szCs w:val="28"/>
        </w:rPr>
        <w:t>дения аукциона:16 декабря</w:t>
      </w:r>
      <w:r w:rsidR="00D106E7" w:rsidRPr="00A01F3E">
        <w:rPr>
          <w:rFonts w:ascii="Times New Roman" w:hAnsi="Times New Roman" w:cs="Times New Roman"/>
          <w:sz w:val="28"/>
          <w:szCs w:val="28"/>
        </w:rPr>
        <w:t xml:space="preserve"> 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E2204">
        <w:rPr>
          <w:rFonts w:ascii="Times New Roman" w:hAnsi="Times New Roman" w:cs="Times New Roman"/>
          <w:sz w:val="28"/>
          <w:szCs w:val="28"/>
        </w:rPr>
        <w:t>14 ноября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4058D5" w:rsidRPr="004058D5">
        <w:rPr>
          <w:rFonts w:ascii="Times New Roman" w:hAnsi="Times New Roman" w:cs="Times New Roman"/>
          <w:sz w:val="28"/>
          <w:szCs w:val="28"/>
        </w:rPr>
        <w:t>1</w:t>
      </w:r>
      <w:r w:rsidR="00231C4D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3E2204">
        <w:rPr>
          <w:rFonts w:ascii="Times New Roman" w:hAnsi="Times New Roman" w:cs="Times New Roman"/>
          <w:sz w:val="28"/>
          <w:szCs w:val="28"/>
        </w:rPr>
        <w:t>12 декабря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5E7">
        <w:rPr>
          <w:rFonts w:ascii="Times New Roman" w:hAnsi="Times New Roman" w:cs="Times New Roman"/>
          <w:sz w:val="28"/>
          <w:szCs w:val="28"/>
        </w:rPr>
        <w:t>Колыва</w:t>
      </w:r>
      <w:r w:rsidR="00A0033B">
        <w:rPr>
          <w:rFonts w:ascii="Times New Roman" w:hAnsi="Times New Roman" w:cs="Times New Roman"/>
          <w:sz w:val="28"/>
          <w:szCs w:val="28"/>
        </w:rPr>
        <w:t>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5E7">
        <w:rPr>
          <w:rFonts w:ascii="Times New Roman" w:hAnsi="Times New Roman" w:cs="Times New Roman"/>
          <w:sz w:val="28"/>
          <w:szCs w:val="28"/>
        </w:rPr>
        <w:t>Черепановск</w:t>
      </w:r>
      <w:r w:rsidR="006B01AF" w:rsidRPr="001D01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C34E3C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3C">
        <w:rPr>
          <w:rFonts w:ascii="Times New Roman" w:hAnsi="Times New Roman" w:cs="Times New Roman"/>
          <w:sz w:val="28"/>
          <w:szCs w:val="28"/>
        </w:rPr>
        <w:t>Годо</w:t>
      </w:r>
      <w:r w:rsidR="003C6A57" w:rsidRPr="00C34E3C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C34E3C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F63E32" w:rsidRPr="00DA3B4C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4C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C34E3C" w:rsidRPr="00DA3B4C">
        <w:rPr>
          <w:rFonts w:ascii="Times New Roman" w:hAnsi="Times New Roman" w:cs="Times New Roman"/>
          <w:sz w:val="28"/>
          <w:szCs w:val="28"/>
        </w:rPr>
        <w:t>ношении охотничьего угодья «№ 10</w:t>
      </w:r>
      <w:r w:rsidR="008210A1" w:rsidRPr="00DA3B4C">
        <w:rPr>
          <w:rFonts w:ascii="Times New Roman" w:hAnsi="Times New Roman" w:cs="Times New Roman"/>
          <w:sz w:val="28"/>
          <w:szCs w:val="28"/>
        </w:rPr>
        <w:t>.</w:t>
      </w:r>
      <w:r w:rsidR="00C34E3C" w:rsidRPr="00DA3B4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34E3C" w:rsidRPr="00DA3B4C">
        <w:rPr>
          <w:rFonts w:ascii="Times New Roman" w:hAnsi="Times New Roman" w:cs="Times New Roman"/>
          <w:sz w:val="28"/>
          <w:szCs w:val="28"/>
        </w:rPr>
        <w:t>Колыван</w:t>
      </w:r>
      <w:r w:rsidRPr="00DA3B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384D67" w:rsidRPr="00DA3B4C">
        <w:rPr>
          <w:rFonts w:ascii="Times New Roman" w:hAnsi="Times New Roman" w:cs="Times New Roman"/>
          <w:sz w:val="28"/>
          <w:szCs w:val="28"/>
        </w:rPr>
        <w:t>6</w:t>
      </w:r>
      <w:r w:rsidR="00DA3B4C" w:rsidRPr="00DA3B4C">
        <w:rPr>
          <w:rFonts w:ascii="Times New Roman" w:hAnsi="Times New Roman" w:cs="Times New Roman"/>
          <w:sz w:val="28"/>
          <w:szCs w:val="28"/>
        </w:rPr>
        <w:t>21</w:t>
      </w:r>
      <w:r w:rsidRPr="00DA3B4C">
        <w:rPr>
          <w:rFonts w:ascii="Times New Roman" w:hAnsi="Times New Roman" w:cs="Times New Roman"/>
          <w:sz w:val="28"/>
          <w:szCs w:val="28"/>
        </w:rPr>
        <w:t xml:space="preserve"> (</w:t>
      </w:r>
      <w:r w:rsidR="00DA3B4C" w:rsidRPr="00DA3B4C">
        <w:rPr>
          <w:rFonts w:ascii="Times New Roman" w:hAnsi="Times New Roman" w:cs="Times New Roman"/>
          <w:sz w:val="28"/>
          <w:szCs w:val="28"/>
        </w:rPr>
        <w:t xml:space="preserve">шестьсот двадцать один) рубль </w:t>
      </w:r>
      <w:r w:rsidRPr="00DA3B4C">
        <w:rPr>
          <w:rFonts w:ascii="Times New Roman" w:hAnsi="Times New Roman" w:cs="Times New Roman"/>
          <w:sz w:val="28"/>
          <w:szCs w:val="28"/>
        </w:rPr>
        <w:t xml:space="preserve">за </w:t>
      </w:r>
      <w:r w:rsidR="00DA3B4C" w:rsidRPr="00DA3B4C">
        <w:rPr>
          <w:rFonts w:ascii="Times New Roman" w:hAnsi="Times New Roman" w:cs="Times New Roman"/>
          <w:sz w:val="28"/>
          <w:szCs w:val="28"/>
        </w:rPr>
        <w:t>20 693</w:t>
      </w:r>
      <w:r w:rsidR="00384D67" w:rsidRPr="00DA3B4C">
        <w:rPr>
          <w:rFonts w:ascii="Times New Roman" w:hAnsi="Times New Roman" w:cs="Times New Roman"/>
          <w:sz w:val="28"/>
          <w:szCs w:val="28"/>
        </w:rPr>
        <w:t>,0</w:t>
      </w:r>
      <w:r w:rsidRPr="00DA3B4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DA3B4C" w:rsidRDefault="008210A1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4C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DA3B4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C34E3C" w:rsidRPr="00DA3B4C">
        <w:rPr>
          <w:rFonts w:ascii="Times New Roman" w:hAnsi="Times New Roman" w:cs="Times New Roman"/>
          <w:sz w:val="28"/>
          <w:szCs w:val="28"/>
        </w:rPr>
        <w:t xml:space="preserve">«№ 28.3 </w:t>
      </w:r>
      <w:proofErr w:type="spellStart"/>
      <w:r w:rsidR="00C34E3C" w:rsidRPr="00DA3B4C">
        <w:rPr>
          <w:rFonts w:ascii="Times New Roman" w:hAnsi="Times New Roman" w:cs="Times New Roman"/>
          <w:sz w:val="28"/>
          <w:szCs w:val="28"/>
        </w:rPr>
        <w:t>Черепановски</w:t>
      </w:r>
      <w:r w:rsidRPr="00DA3B4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A3B4C">
        <w:rPr>
          <w:rFonts w:ascii="Times New Roman" w:hAnsi="Times New Roman" w:cs="Times New Roman"/>
          <w:sz w:val="28"/>
          <w:szCs w:val="28"/>
        </w:rPr>
        <w:t xml:space="preserve"> район» - 2</w:t>
      </w:r>
      <w:r w:rsidR="00DA3B4C" w:rsidRPr="00DA3B4C">
        <w:rPr>
          <w:rFonts w:ascii="Times New Roman" w:hAnsi="Times New Roman" w:cs="Times New Roman"/>
          <w:sz w:val="28"/>
          <w:szCs w:val="28"/>
        </w:rPr>
        <w:t>46 (двести сорок шесть</w:t>
      </w:r>
      <w:r w:rsidRPr="00DA3B4C">
        <w:rPr>
          <w:rFonts w:ascii="Times New Roman" w:hAnsi="Times New Roman" w:cs="Times New Roman"/>
          <w:sz w:val="28"/>
          <w:szCs w:val="28"/>
        </w:rPr>
        <w:t xml:space="preserve">) рублей за </w:t>
      </w:r>
      <w:r w:rsidR="00DA3B4C" w:rsidRPr="00DA3B4C">
        <w:rPr>
          <w:rFonts w:ascii="Times New Roman" w:hAnsi="Times New Roman" w:cs="Times New Roman"/>
          <w:sz w:val="28"/>
          <w:szCs w:val="28"/>
        </w:rPr>
        <w:t>8 196,2</w:t>
      </w:r>
      <w:r w:rsidR="00384D67" w:rsidRPr="00DA3B4C">
        <w:rPr>
          <w:rFonts w:ascii="Times New Roman" w:hAnsi="Times New Roman" w:cs="Times New Roman"/>
          <w:sz w:val="28"/>
          <w:szCs w:val="28"/>
        </w:rPr>
        <w:t xml:space="preserve"> </w:t>
      </w:r>
      <w:r w:rsidRPr="00DA3B4C">
        <w:rPr>
          <w:rFonts w:ascii="Times New Roman" w:hAnsi="Times New Roman" w:cs="Times New Roman"/>
          <w:sz w:val="28"/>
          <w:szCs w:val="28"/>
        </w:rPr>
        <w:t>га</w:t>
      </w:r>
      <w:r w:rsidR="00DA3B4C">
        <w:rPr>
          <w:rFonts w:ascii="Times New Roman" w:hAnsi="Times New Roman" w:cs="Times New Roman"/>
          <w:sz w:val="28"/>
          <w:szCs w:val="28"/>
        </w:rPr>
        <w:t>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«Об утверждении нормативов допустимого изъятия охотничьих ресурсов и нормативов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3F7981" w:rsidRDefault="00F63E32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C34E3C" w:rsidRPr="003F7981">
        <w:rPr>
          <w:rFonts w:ascii="Times New Roman" w:hAnsi="Times New Roman" w:cs="Times New Roman"/>
          <w:sz w:val="28"/>
          <w:szCs w:val="28"/>
        </w:rPr>
        <w:t>ношении охотничьего угодья «№ 10</w:t>
      </w:r>
      <w:r w:rsidR="00A34375" w:rsidRPr="003F7981">
        <w:rPr>
          <w:rFonts w:ascii="Times New Roman" w:hAnsi="Times New Roman" w:cs="Times New Roman"/>
          <w:sz w:val="28"/>
          <w:szCs w:val="28"/>
        </w:rPr>
        <w:t>.</w:t>
      </w:r>
      <w:r w:rsidR="000724AE" w:rsidRPr="003F7981">
        <w:rPr>
          <w:rFonts w:ascii="Times New Roman" w:hAnsi="Times New Roman" w:cs="Times New Roman"/>
          <w:sz w:val="28"/>
          <w:szCs w:val="28"/>
        </w:rPr>
        <w:t>2</w:t>
      </w:r>
      <w:r w:rsidR="00A34375" w:rsidRPr="003F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3C" w:rsidRPr="003F7981">
        <w:rPr>
          <w:rFonts w:ascii="Times New Roman" w:hAnsi="Times New Roman" w:cs="Times New Roman"/>
          <w:sz w:val="28"/>
          <w:szCs w:val="28"/>
        </w:rPr>
        <w:t>Колыва</w:t>
      </w:r>
      <w:r w:rsidR="000724AE" w:rsidRPr="003F798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0724AE" w:rsidRPr="003F7981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DA3B4C" w:rsidRPr="003F7981">
        <w:rPr>
          <w:rFonts w:ascii="Times New Roman" w:hAnsi="Times New Roman" w:cs="Times New Roman"/>
          <w:sz w:val="28"/>
          <w:szCs w:val="28"/>
        </w:rPr>
        <w:t>96 811</w:t>
      </w:r>
      <w:r w:rsidRPr="003F7981">
        <w:rPr>
          <w:rFonts w:ascii="Times New Roman" w:hAnsi="Times New Roman" w:cs="Times New Roman"/>
          <w:sz w:val="28"/>
          <w:szCs w:val="28"/>
        </w:rPr>
        <w:t xml:space="preserve"> (</w:t>
      </w:r>
      <w:r w:rsidR="00DA3B4C" w:rsidRPr="003F7981">
        <w:rPr>
          <w:rFonts w:ascii="Times New Roman" w:hAnsi="Times New Roman" w:cs="Times New Roman"/>
          <w:sz w:val="28"/>
          <w:szCs w:val="28"/>
        </w:rPr>
        <w:t>девяносто шесть тысяч восемьсот одиннадцать</w:t>
      </w:r>
      <w:r w:rsidRPr="003F798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63E32" w:rsidRPr="003F7981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3F798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F798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 w:rsidR="000724AE" w:rsidRPr="003F7981">
        <w:rPr>
          <w:rFonts w:ascii="Times New Roman" w:hAnsi="Times New Roman" w:cs="Times New Roman"/>
          <w:sz w:val="28"/>
          <w:szCs w:val="28"/>
        </w:rPr>
        <w:t>2</w:t>
      </w:r>
      <w:r w:rsidR="00C34E3C" w:rsidRPr="003F7981">
        <w:rPr>
          <w:rFonts w:ascii="Times New Roman" w:hAnsi="Times New Roman" w:cs="Times New Roman"/>
          <w:sz w:val="28"/>
          <w:szCs w:val="28"/>
        </w:rPr>
        <w:t>8</w:t>
      </w:r>
      <w:r w:rsidR="000724AE" w:rsidRPr="003F7981">
        <w:rPr>
          <w:rFonts w:ascii="Times New Roman" w:hAnsi="Times New Roman" w:cs="Times New Roman"/>
          <w:sz w:val="28"/>
          <w:szCs w:val="28"/>
        </w:rPr>
        <w:t>.</w:t>
      </w:r>
      <w:r w:rsidR="00C34E3C" w:rsidRPr="003F7981">
        <w:rPr>
          <w:rFonts w:ascii="Times New Roman" w:hAnsi="Times New Roman" w:cs="Times New Roman"/>
          <w:sz w:val="28"/>
          <w:szCs w:val="28"/>
        </w:rPr>
        <w:t>3</w:t>
      </w:r>
      <w:r w:rsidR="00A34375" w:rsidRPr="003F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3C" w:rsidRPr="003F7981">
        <w:rPr>
          <w:rFonts w:ascii="Times New Roman" w:hAnsi="Times New Roman" w:cs="Times New Roman"/>
          <w:sz w:val="28"/>
          <w:szCs w:val="28"/>
        </w:rPr>
        <w:t>Черепановски</w:t>
      </w:r>
      <w:r w:rsidR="00227B21" w:rsidRPr="003F798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27B21" w:rsidRPr="003F7981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3F7981" w:rsidRPr="003F7981">
        <w:rPr>
          <w:rFonts w:ascii="Times New Roman" w:hAnsi="Times New Roman" w:cs="Times New Roman"/>
          <w:sz w:val="28"/>
          <w:szCs w:val="28"/>
        </w:rPr>
        <w:t>35 436</w:t>
      </w:r>
      <w:r w:rsidR="00227B21" w:rsidRPr="003F7981">
        <w:rPr>
          <w:rFonts w:ascii="Times New Roman" w:hAnsi="Times New Roman" w:cs="Times New Roman"/>
          <w:sz w:val="28"/>
          <w:szCs w:val="28"/>
        </w:rPr>
        <w:t xml:space="preserve"> (</w:t>
      </w:r>
      <w:r w:rsidR="003F7981" w:rsidRPr="003F7981">
        <w:rPr>
          <w:rFonts w:ascii="Times New Roman" w:hAnsi="Times New Roman" w:cs="Times New Roman"/>
          <w:sz w:val="28"/>
          <w:szCs w:val="28"/>
        </w:rPr>
        <w:t>тридцать пять тысяч четырес</w:t>
      </w:r>
      <w:r w:rsidR="00C34E3C" w:rsidRPr="003F7981">
        <w:rPr>
          <w:rFonts w:ascii="Times New Roman" w:hAnsi="Times New Roman" w:cs="Times New Roman"/>
          <w:sz w:val="28"/>
          <w:szCs w:val="28"/>
        </w:rPr>
        <w:t>та</w:t>
      </w:r>
      <w:r w:rsidR="003F7981" w:rsidRPr="003F7981">
        <w:rPr>
          <w:rFonts w:ascii="Times New Roman" w:hAnsi="Times New Roman" w:cs="Times New Roman"/>
          <w:sz w:val="28"/>
          <w:szCs w:val="28"/>
        </w:rPr>
        <w:t xml:space="preserve"> тридцать шесть</w:t>
      </w:r>
      <w:r w:rsidR="005A5D56" w:rsidRPr="003F7981">
        <w:rPr>
          <w:rFonts w:ascii="Times New Roman" w:hAnsi="Times New Roman" w:cs="Times New Roman"/>
          <w:sz w:val="28"/>
          <w:szCs w:val="28"/>
        </w:rPr>
        <w:t>) рублей</w:t>
      </w:r>
      <w:r w:rsidR="00227B21" w:rsidRPr="003F7981">
        <w:rPr>
          <w:rFonts w:ascii="Times New Roman" w:hAnsi="Times New Roman" w:cs="Times New Roman"/>
          <w:sz w:val="28"/>
          <w:szCs w:val="28"/>
        </w:rPr>
        <w:t xml:space="preserve"> 00</w:t>
      </w:r>
      <w:r w:rsidRPr="003F798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7E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0625D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4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179BA"/>
    <w:rsid w:val="0005164D"/>
    <w:rsid w:val="000724AE"/>
    <w:rsid w:val="00081F31"/>
    <w:rsid w:val="0009369D"/>
    <w:rsid w:val="00094FC0"/>
    <w:rsid w:val="000A191B"/>
    <w:rsid w:val="000A1E4D"/>
    <w:rsid w:val="000A78C0"/>
    <w:rsid w:val="000C690C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51F98"/>
    <w:rsid w:val="00167BCD"/>
    <w:rsid w:val="00172722"/>
    <w:rsid w:val="001879BA"/>
    <w:rsid w:val="001A2296"/>
    <w:rsid w:val="001A31E6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15FCC"/>
    <w:rsid w:val="00225719"/>
    <w:rsid w:val="00227B21"/>
    <w:rsid w:val="00231C4D"/>
    <w:rsid w:val="00245A3E"/>
    <w:rsid w:val="00263C8D"/>
    <w:rsid w:val="002719DC"/>
    <w:rsid w:val="00286744"/>
    <w:rsid w:val="0029086B"/>
    <w:rsid w:val="002A166E"/>
    <w:rsid w:val="002B11F6"/>
    <w:rsid w:val="002D142F"/>
    <w:rsid w:val="002D6DAA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4D67"/>
    <w:rsid w:val="003857BC"/>
    <w:rsid w:val="003B1239"/>
    <w:rsid w:val="003C6A57"/>
    <w:rsid w:val="003D3630"/>
    <w:rsid w:val="003D6527"/>
    <w:rsid w:val="003E2204"/>
    <w:rsid w:val="003E45E7"/>
    <w:rsid w:val="003E77E5"/>
    <w:rsid w:val="003F15C6"/>
    <w:rsid w:val="003F569F"/>
    <w:rsid w:val="003F6B96"/>
    <w:rsid w:val="003F7981"/>
    <w:rsid w:val="004058D5"/>
    <w:rsid w:val="00417FC3"/>
    <w:rsid w:val="004227F2"/>
    <w:rsid w:val="00425361"/>
    <w:rsid w:val="0044032C"/>
    <w:rsid w:val="00461CC1"/>
    <w:rsid w:val="0047562A"/>
    <w:rsid w:val="004856DE"/>
    <w:rsid w:val="00486C53"/>
    <w:rsid w:val="004A01C6"/>
    <w:rsid w:val="004B5D7B"/>
    <w:rsid w:val="004C139C"/>
    <w:rsid w:val="004D10B8"/>
    <w:rsid w:val="004D143F"/>
    <w:rsid w:val="004D7D3E"/>
    <w:rsid w:val="004E5638"/>
    <w:rsid w:val="004E721C"/>
    <w:rsid w:val="004F2D0D"/>
    <w:rsid w:val="005122D2"/>
    <w:rsid w:val="0051236D"/>
    <w:rsid w:val="0053391A"/>
    <w:rsid w:val="0053399E"/>
    <w:rsid w:val="00544A91"/>
    <w:rsid w:val="00563957"/>
    <w:rsid w:val="0058512E"/>
    <w:rsid w:val="0059486D"/>
    <w:rsid w:val="0059609B"/>
    <w:rsid w:val="005A5A52"/>
    <w:rsid w:val="005A5D56"/>
    <w:rsid w:val="005B4E05"/>
    <w:rsid w:val="005B5D96"/>
    <w:rsid w:val="005B65E4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0EB"/>
    <w:rsid w:val="0062294F"/>
    <w:rsid w:val="0062686A"/>
    <w:rsid w:val="00630C2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244B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40D38"/>
    <w:rsid w:val="00841693"/>
    <w:rsid w:val="00844DEA"/>
    <w:rsid w:val="00853D18"/>
    <w:rsid w:val="008548FF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4595C"/>
    <w:rsid w:val="00986298"/>
    <w:rsid w:val="009A1F4A"/>
    <w:rsid w:val="009A2B91"/>
    <w:rsid w:val="009A64B0"/>
    <w:rsid w:val="009A6E0D"/>
    <w:rsid w:val="009B0BA0"/>
    <w:rsid w:val="009B0D2B"/>
    <w:rsid w:val="009E38B5"/>
    <w:rsid w:val="00A0033B"/>
    <w:rsid w:val="00A007DA"/>
    <w:rsid w:val="00A01F3E"/>
    <w:rsid w:val="00A02292"/>
    <w:rsid w:val="00A0636A"/>
    <w:rsid w:val="00A07E83"/>
    <w:rsid w:val="00A20BBB"/>
    <w:rsid w:val="00A231C1"/>
    <w:rsid w:val="00A232BC"/>
    <w:rsid w:val="00A34375"/>
    <w:rsid w:val="00A400DB"/>
    <w:rsid w:val="00A419C3"/>
    <w:rsid w:val="00A51396"/>
    <w:rsid w:val="00A56785"/>
    <w:rsid w:val="00A74596"/>
    <w:rsid w:val="00A75355"/>
    <w:rsid w:val="00A822C2"/>
    <w:rsid w:val="00A96EE6"/>
    <w:rsid w:val="00A97E02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C6701"/>
    <w:rsid w:val="00BE20DB"/>
    <w:rsid w:val="00BE3000"/>
    <w:rsid w:val="00BE3C3B"/>
    <w:rsid w:val="00BF3C23"/>
    <w:rsid w:val="00C04AD4"/>
    <w:rsid w:val="00C105BC"/>
    <w:rsid w:val="00C118E6"/>
    <w:rsid w:val="00C32717"/>
    <w:rsid w:val="00C34E3C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A1F8D"/>
    <w:rsid w:val="00CA4C16"/>
    <w:rsid w:val="00CB79A1"/>
    <w:rsid w:val="00CD6F2C"/>
    <w:rsid w:val="00D00DBD"/>
    <w:rsid w:val="00D106E7"/>
    <w:rsid w:val="00D51CAA"/>
    <w:rsid w:val="00D66376"/>
    <w:rsid w:val="00D838F8"/>
    <w:rsid w:val="00D92AF9"/>
    <w:rsid w:val="00D95979"/>
    <w:rsid w:val="00DA0B56"/>
    <w:rsid w:val="00DA3B4C"/>
    <w:rsid w:val="00DB0CF9"/>
    <w:rsid w:val="00DE014F"/>
    <w:rsid w:val="00DE05FE"/>
    <w:rsid w:val="00DF67BC"/>
    <w:rsid w:val="00E17B3E"/>
    <w:rsid w:val="00E27BA3"/>
    <w:rsid w:val="00E33AD0"/>
    <w:rsid w:val="00E4285C"/>
    <w:rsid w:val="00E63504"/>
    <w:rsid w:val="00E764ED"/>
    <w:rsid w:val="00E83D83"/>
    <w:rsid w:val="00E96E38"/>
    <w:rsid w:val="00EB36CE"/>
    <w:rsid w:val="00EB5F84"/>
    <w:rsid w:val="00EC00EF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D71A3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E286-78C7-492F-8EF1-993DE665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194</cp:revision>
  <cp:lastPrinted>2016-04-08T06:08:00Z</cp:lastPrinted>
  <dcterms:created xsi:type="dcterms:W3CDTF">2015-05-26T03:59:00Z</dcterms:created>
  <dcterms:modified xsi:type="dcterms:W3CDTF">2016-10-28T03:43:00Z</dcterms:modified>
</cp:coreProperties>
</file>